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2" w:rsidRPr="002655E2" w:rsidRDefault="002655E2" w:rsidP="002655E2">
      <w:pPr>
        <w:pStyle w:val="a4"/>
        <w:tabs>
          <w:tab w:val="left" w:pos="708"/>
        </w:tabs>
        <w:ind w:firstLine="720"/>
        <w:jc w:val="center"/>
        <w:rPr>
          <w:b/>
          <w:sz w:val="28"/>
          <w:szCs w:val="28"/>
        </w:rPr>
      </w:pPr>
      <w:r w:rsidRPr="002655E2">
        <w:rPr>
          <w:b/>
          <w:sz w:val="28"/>
          <w:szCs w:val="28"/>
        </w:rPr>
        <w:t xml:space="preserve">Администрация Ичалковского муниципального района Республики Мордовия сообщает о возможном предоставлении в собственность за </w:t>
      </w:r>
      <w:bookmarkStart w:id="0" w:name="_GoBack"/>
      <w:bookmarkEnd w:id="0"/>
      <w:r w:rsidRPr="002655E2">
        <w:rPr>
          <w:b/>
          <w:sz w:val="28"/>
          <w:szCs w:val="28"/>
        </w:rPr>
        <w:t>плату гражданам следующих земельных участков:</w:t>
      </w:r>
    </w:p>
    <w:p w:rsidR="002655E2" w:rsidRPr="002655E2" w:rsidRDefault="002655E2" w:rsidP="002655E2">
      <w:pPr>
        <w:pStyle w:val="a4"/>
        <w:tabs>
          <w:tab w:val="left" w:pos="708"/>
        </w:tabs>
        <w:ind w:firstLine="720"/>
        <w:jc w:val="both"/>
        <w:rPr>
          <w:sz w:val="28"/>
          <w:szCs w:val="28"/>
        </w:rPr>
      </w:pPr>
    </w:p>
    <w:p w:rsidR="002655E2" w:rsidRPr="002655E2" w:rsidRDefault="002655E2" w:rsidP="002655E2">
      <w:pPr>
        <w:pStyle w:val="a4"/>
        <w:tabs>
          <w:tab w:val="left" w:pos="708"/>
        </w:tabs>
        <w:ind w:firstLine="720"/>
        <w:jc w:val="both"/>
        <w:rPr>
          <w:sz w:val="28"/>
          <w:szCs w:val="28"/>
        </w:rPr>
      </w:pPr>
      <w:r w:rsidRPr="002655E2">
        <w:rPr>
          <w:sz w:val="28"/>
          <w:szCs w:val="28"/>
        </w:rPr>
        <w:t xml:space="preserve">- земельного участка общей площадью 2393 </w:t>
      </w:r>
      <w:proofErr w:type="spellStart"/>
      <w:r w:rsidRPr="002655E2">
        <w:rPr>
          <w:sz w:val="28"/>
          <w:szCs w:val="28"/>
        </w:rPr>
        <w:t>кв.м</w:t>
      </w:r>
      <w:proofErr w:type="spellEnd"/>
      <w:r w:rsidRPr="002655E2">
        <w:rPr>
          <w:sz w:val="28"/>
          <w:szCs w:val="28"/>
        </w:rPr>
        <w:t xml:space="preserve">. в соответствии со схемой расположения земельного участка, т.к. подано заявление о предоставлении земельного участка, который предстоит образовать, категория земель: земли населенных пунктов, адрес: </w:t>
      </w:r>
      <w:proofErr w:type="gramStart"/>
      <w:r w:rsidRPr="002655E2">
        <w:rPr>
          <w:sz w:val="28"/>
          <w:szCs w:val="28"/>
        </w:rPr>
        <w:t xml:space="preserve">Республика Мордовия, Ичалковский район, с. Новые </w:t>
      </w:r>
      <w:proofErr w:type="spellStart"/>
      <w:r w:rsidRPr="002655E2">
        <w:rPr>
          <w:sz w:val="28"/>
          <w:szCs w:val="28"/>
        </w:rPr>
        <w:t>Ичалки</w:t>
      </w:r>
      <w:proofErr w:type="spellEnd"/>
      <w:r w:rsidRPr="002655E2">
        <w:rPr>
          <w:sz w:val="28"/>
          <w:szCs w:val="28"/>
        </w:rPr>
        <w:t>, ул. Нагорная, 23, приусадебный участок личного подсобного хозяйства (2.2);</w:t>
      </w:r>
      <w:proofErr w:type="gramEnd"/>
    </w:p>
    <w:p w:rsidR="002655E2" w:rsidRPr="002655E2" w:rsidRDefault="002655E2" w:rsidP="002655E2">
      <w:pPr>
        <w:pStyle w:val="a4"/>
        <w:tabs>
          <w:tab w:val="left" w:pos="708"/>
        </w:tabs>
        <w:ind w:firstLine="720"/>
        <w:jc w:val="both"/>
        <w:rPr>
          <w:sz w:val="28"/>
          <w:szCs w:val="28"/>
        </w:rPr>
      </w:pPr>
      <w:r w:rsidRPr="002655E2">
        <w:rPr>
          <w:sz w:val="28"/>
          <w:szCs w:val="28"/>
        </w:rPr>
        <w:t xml:space="preserve">- земельного участка общей площадью 749 </w:t>
      </w:r>
      <w:proofErr w:type="spellStart"/>
      <w:r w:rsidRPr="002655E2">
        <w:rPr>
          <w:sz w:val="28"/>
          <w:szCs w:val="28"/>
        </w:rPr>
        <w:t>кв.м</w:t>
      </w:r>
      <w:proofErr w:type="spellEnd"/>
      <w:r w:rsidRPr="002655E2">
        <w:rPr>
          <w:sz w:val="28"/>
          <w:szCs w:val="28"/>
        </w:rPr>
        <w:t>., категория земель: земли населенных пунктов, кадастровый номер: 13:10:0319001:2108, адрес: Республика Мордовия, Ичалковский район, п. Смольный, ул. Молодежная, уч. 7А, для малоэтажной жилой застройки (индивидуального жилищного строительства) (2.1).</w:t>
      </w:r>
    </w:p>
    <w:p w:rsidR="002655E2" w:rsidRPr="002655E2" w:rsidRDefault="002655E2" w:rsidP="002655E2">
      <w:pPr>
        <w:pStyle w:val="a4"/>
        <w:tabs>
          <w:tab w:val="left" w:pos="708"/>
        </w:tabs>
        <w:ind w:firstLine="720"/>
        <w:jc w:val="both"/>
        <w:rPr>
          <w:sz w:val="28"/>
          <w:szCs w:val="28"/>
        </w:rPr>
      </w:pPr>
      <w:r w:rsidRPr="002655E2">
        <w:rPr>
          <w:sz w:val="28"/>
          <w:szCs w:val="28"/>
        </w:rPr>
        <w:t>Заявления граждан, заинтересованных в предоставлении земельного участка для указанных целей, о намерении участвовать в аукционе по продаже земельного участка принимаются в течение 30 дней со дня опубликования данного извещения (с 18.06.2015 г. по 17.07.2015 г. включительно).</w:t>
      </w:r>
    </w:p>
    <w:p w:rsidR="002655E2" w:rsidRPr="002655E2" w:rsidRDefault="002655E2" w:rsidP="002655E2">
      <w:pPr>
        <w:pStyle w:val="a4"/>
        <w:tabs>
          <w:tab w:val="left" w:pos="708"/>
        </w:tabs>
        <w:ind w:firstLine="720"/>
        <w:jc w:val="both"/>
        <w:rPr>
          <w:sz w:val="28"/>
          <w:szCs w:val="28"/>
        </w:rPr>
      </w:pPr>
      <w:proofErr w:type="gramStart"/>
      <w:r w:rsidRPr="002655E2">
        <w:rPr>
          <w:sz w:val="28"/>
          <w:szCs w:val="28"/>
        </w:rPr>
        <w:t>Заявления принимаются по адресу (а так же адрес и время приема граждан для ознакомления со схемой расположения земельного участка, в</w:t>
      </w:r>
      <w:proofErr w:type="gramEnd"/>
      <w:r w:rsidRPr="002655E2">
        <w:rPr>
          <w:sz w:val="28"/>
          <w:szCs w:val="28"/>
        </w:rPr>
        <w:t xml:space="preserve"> </w:t>
      </w:r>
      <w:proofErr w:type="gramStart"/>
      <w:r w:rsidRPr="002655E2">
        <w:rPr>
          <w:sz w:val="28"/>
          <w:szCs w:val="28"/>
        </w:rPr>
        <w:t>соответствии</w:t>
      </w:r>
      <w:proofErr w:type="gramEnd"/>
      <w:r w:rsidRPr="002655E2">
        <w:rPr>
          <w:sz w:val="28"/>
          <w:szCs w:val="28"/>
        </w:rPr>
        <w:t xml:space="preserve"> с которой предстоит образовать земельный участок): 431640, Республика Мордовия, Ичалковский район, с. </w:t>
      </w:r>
      <w:proofErr w:type="spellStart"/>
      <w:r w:rsidRPr="002655E2">
        <w:rPr>
          <w:sz w:val="28"/>
          <w:szCs w:val="28"/>
        </w:rPr>
        <w:t>Кемля</w:t>
      </w:r>
      <w:proofErr w:type="spellEnd"/>
      <w:r w:rsidRPr="002655E2">
        <w:rPr>
          <w:sz w:val="28"/>
          <w:szCs w:val="28"/>
        </w:rPr>
        <w:t xml:space="preserve">, ул. Советская, д. 62, </w:t>
      </w:r>
      <w:proofErr w:type="spellStart"/>
      <w:r w:rsidRPr="002655E2">
        <w:rPr>
          <w:sz w:val="28"/>
          <w:szCs w:val="28"/>
        </w:rPr>
        <w:t>каб</w:t>
      </w:r>
      <w:proofErr w:type="spellEnd"/>
      <w:r w:rsidRPr="002655E2">
        <w:rPr>
          <w:sz w:val="28"/>
          <w:szCs w:val="28"/>
        </w:rPr>
        <w:t xml:space="preserve">. 313, Администрация Ичалковского муниципального района, контактное лицо: Новикова Н.А., тел. 2-15-75, </w:t>
      </w:r>
      <w:hyperlink r:id="rId5" w:history="1">
        <w:r w:rsidRPr="002655E2">
          <w:rPr>
            <w:rStyle w:val="a3"/>
            <w:sz w:val="28"/>
            <w:szCs w:val="28"/>
            <w:lang w:val="en-US"/>
          </w:rPr>
          <w:t>ecichal</w:t>
        </w:r>
        <w:r w:rsidRPr="002655E2">
          <w:rPr>
            <w:rStyle w:val="a3"/>
            <w:sz w:val="28"/>
            <w:szCs w:val="28"/>
          </w:rPr>
          <w:t>@</w:t>
        </w:r>
        <w:r w:rsidRPr="002655E2">
          <w:rPr>
            <w:rStyle w:val="a3"/>
            <w:sz w:val="28"/>
            <w:szCs w:val="28"/>
            <w:lang w:val="en-US"/>
          </w:rPr>
          <w:t>mail</w:t>
        </w:r>
        <w:r w:rsidRPr="002655E2">
          <w:rPr>
            <w:rStyle w:val="a3"/>
            <w:sz w:val="28"/>
            <w:szCs w:val="28"/>
          </w:rPr>
          <w:t>.</w:t>
        </w:r>
        <w:proofErr w:type="spellStart"/>
        <w:r w:rsidRPr="002655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655E2">
        <w:rPr>
          <w:sz w:val="28"/>
          <w:szCs w:val="28"/>
        </w:rPr>
        <w:t xml:space="preserve"> с 8 ч. 00 мин. до 17 ч. 00 мин. (ежедневно, кроме выходных).</w:t>
      </w:r>
    </w:p>
    <w:p w:rsidR="002655E2" w:rsidRPr="002655E2" w:rsidRDefault="002655E2" w:rsidP="002655E2">
      <w:pPr>
        <w:pStyle w:val="a4"/>
        <w:tabs>
          <w:tab w:val="left" w:pos="708"/>
          <w:tab w:val="left" w:pos="8223"/>
        </w:tabs>
        <w:ind w:firstLine="708"/>
        <w:jc w:val="both"/>
        <w:rPr>
          <w:sz w:val="28"/>
          <w:szCs w:val="28"/>
        </w:rPr>
      </w:pPr>
      <w:r w:rsidRPr="002655E2">
        <w:rPr>
          <w:sz w:val="28"/>
          <w:szCs w:val="28"/>
        </w:rPr>
        <w:t>Способ подачи заявления – письменно (так же посредством почтовой связи), электронной почтой, лично либо через своих представителей.</w:t>
      </w:r>
    </w:p>
    <w:p w:rsidR="002F757C" w:rsidRPr="002655E2" w:rsidRDefault="002F757C">
      <w:pPr>
        <w:rPr>
          <w:sz w:val="28"/>
          <w:szCs w:val="28"/>
        </w:rPr>
      </w:pPr>
    </w:p>
    <w:p w:rsidR="002655E2" w:rsidRPr="002655E2" w:rsidRDefault="002655E2">
      <w:pPr>
        <w:rPr>
          <w:sz w:val="28"/>
          <w:szCs w:val="28"/>
        </w:rPr>
      </w:pPr>
    </w:p>
    <w:sectPr w:rsidR="002655E2" w:rsidRPr="0026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2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55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5E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655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5E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655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655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ich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2015-06-15T10:03:00Z</dcterms:created>
  <dcterms:modified xsi:type="dcterms:W3CDTF">2015-06-15T10:04:00Z</dcterms:modified>
</cp:coreProperties>
</file>